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95E" w:rsidRDefault="00AE195E" w:rsidP="00AE195E">
      <w:pPr>
        <w:jc w:val="center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 О С Т А Н О В Л Е Н И Е 25 января 2021 года № 3 "О внесении изменений в постановление Администрации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от 05.12.2019 № 168 «Об утверждении Порядка формирования, ведения, обязательного опубликования Перечня муниципального имущества муниципального образования «</w:t>
      </w:r>
      <w:proofErr w:type="spellStart"/>
      <w:r>
        <w:rPr>
          <w:color w:val="000000"/>
          <w:sz w:val="27"/>
          <w:szCs w:val="27"/>
        </w:rPr>
        <w:t>Щетинский</w:t>
      </w:r>
      <w:proofErr w:type="spellEnd"/>
      <w:r>
        <w:rPr>
          <w:color w:val="000000"/>
          <w:sz w:val="27"/>
          <w:szCs w:val="27"/>
        </w:rPr>
        <w:t xml:space="preserve"> сельсовет» Курского района Курской области, предназначенного для передачи во владение и (или) пользование субъектам малого и среднего предпринимательства"</w:t>
      </w:r>
    </w:p>
    <w:p w:rsidR="00AE195E" w:rsidRDefault="00AE195E" w:rsidP="00AE195E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АДМИНИСТРАЦИЯ ЩЕТИНСКОГО СЕЛЬСОВЕТА</w:t>
      </w:r>
    </w:p>
    <w:p w:rsidR="00AE195E" w:rsidRDefault="00AE195E" w:rsidP="00AE195E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КУРСКОГО РАЙОНА</w:t>
      </w:r>
    </w:p>
    <w:p w:rsidR="00AE195E" w:rsidRDefault="00AE195E" w:rsidP="00AE195E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E195E" w:rsidRDefault="00AE195E" w:rsidP="00AE195E">
      <w:pPr>
        <w:pStyle w:val="a3"/>
        <w:jc w:val="center"/>
        <w:rPr>
          <w:color w:val="000000"/>
          <w:sz w:val="27"/>
          <w:szCs w:val="27"/>
        </w:rPr>
      </w:pPr>
      <w:proofErr w:type="gramStart"/>
      <w:r>
        <w:rPr>
          <w:rStyle w:val="a4"/>
          <w:color w:val="000000"/>
          <w:sz w:val="27"/>
          <w:szCs w:val="27"/>
        </w:rPr>
        <w:t>П</w:t>
      </w:r>
      <w:proofErr w:type="gramEnd"/>
      <w:r>
        <w:rPr>
          <w:rStyle w:val="a4"/>
          <w:color w:val="000000"/>
          <w:sz w:val="27"/>
          <w:szCs w:val="27"/>
        </w:rPr>
        <w:t xml:space="preserve"> О С Т А Н О В Л Е Н И Е</w:t>
      </w:r>
    </w:p>
    <w:p w:rsidR="00AE195E" w:rsidRDefault="00AE195E" w:rsidP="00AE195E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</w:t>
      </w:r>
    </w:p>
    <w:p w:rsidR="00AE195E" w:rsidRDefault="00AE195E" w:rsidP="00AE195E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25 января 2021 года № 3</w:t>
      </w:r>
    </w:p>
    <w:p w:rsidR="00AE195E" w:rsidRDefault="00AE195E" w:rsidP="00AE195E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</w:t>
      </w:r>
    </w:p>
    <w:p w:rsidR="00AE195E" w:rsidRDefault="00AE195E" w:rsidP="00AE195E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 внесении изменений в постановление Администрации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от 05.12.2019 № 168 «Об утверждении Порядка формирования, ведения, обязательного опубликования Перечня муниципального имущества муниципального образования «</w:t>
      </w:r>
      <w:proofErr w:type="spellStart"/>
      <w:r>
        <w:rPr>
          <w:color w:val="000000"/>
          <w:sz w:val="27"/>
          <w:szCs w:val="27"/>
        </w:rPr>
        <w:t>Щетинский</w:t>
      </w:r>
      <w:proofErr w:type="spellEnd"/>
      <w:r>
        <w:rPr>
          <w:color w:val="000000"/>
          <w:sz w:val="27"/>
          <w:szCs w:val="27"/>
        </w:rPr>
        <w:t xml:space="preserve"> сельсовет» Курского района Курской области, предназначенного для передачи во владение и (или) пользование субъектам малого и среднего предпринимательства»</w:t>
      </w:r>
    </w:p>
    <w:p w:rsidR="00AE195E" w:rsidRDefault="00AE195E" w:rsidP="00AE195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E195E" w:rsidRDefault="00AE195E" w:rsidP="00AE195E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В соответствии с Федеральным законом от 8 июня 2020 года              № 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Федерации», в целях формирования единого реестра субъектов малого и среднего предпринимательства – получателей поддержки</w:t>
      </w:r>
      <w:proofErr w:type="gramEnd"/>
      <w:r>
        <w:rPr>
          <w:color w:val="000000"/>
          <w:sz w:val="27"/>
          <w:szCs w:val="27"/>
        </w:rPr>
        <w:t xml:space="preserve">», в целях оказания  имущественной поддержки физическим лицам, не являющимися индивидуальными предпринимателями и применяющим специальный налоговый режим «Налог на профессиональный доход», Администрация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ПОСТАНОВЛЯЕТ:</w:t>
      </w:r>
    </w:p>
    <w:p w:rsidR="00AE195E" w:rsidRDefault="00AE195E" w:rsidP="00AE195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Утвердить прилагаемые изменения, которые вносятся в постановление Администрации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от 05.12.2019 № 168 «Об утверждении Порядка формирования, ведения, обязательного опубликования Перечня муниципального имущества муниципального </w:t>
      </w:r>
      <w:r>
        <w:rPr>
          <w:color w:val="000000"/>
          <w:sz w:val="27"/>
          <w:szCs w:val="27"/>
        </w:rPr>
        <w:lastRenderedPageBreak/>
        <w:t>образования «</w:t>
      </w:r>
      <w:proofErr w:type="spellStart"/>
      <w:r>
        <w:rPr>
          <w:color w:val="000000"/>
          <w:sz w:val="27"/>
          <w:szCs w:val="27"/>
        </w:rPr>
        <w:t>Щетинский</w:t>
      </w:r>
      <w:proofErr w:type="spellEnd"/>
      <w:r>
        <w:rPr>
          <w:color w:val="000000"/>
          <w:sz w:val="27"/>
          <w:szCs w:val="27"/>
        </w:rPr>
        <w:t xml:space="preserve"> сельсовет» Курского района Курской области, предназначенного для передачи во владение и (или) пользование субъектам малого и среднего предпринимательства».</w:t>
      </w:r>
    </w:p>
    <w:p w:rsidR="00AE195E" w:rsidRDefault="00AE195E" w:rsidP="00AE195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Постановление вступает в силу с момента его подписания.</w:t>
      </w:r>
    </w:p>
    <w:p w:rsidR="00AE195E" w:rsidRDefault="00AE195E" w:rsidP="00AE195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E195E" w:rsidRDefault="00AE195E" w:rsidP="00AE195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E195E" w:rsidRDefault="00AE195E" w:rsidP="00AE195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Глава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</w:t>
      </w:r>
    </w:p>
    <w:p w:rsidR="00AE195E" w:rsidRDefault="00AE195E" w:rsidP="00AE195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Курского района                                                                            С.А. </w:t>
      </w:r>
      <w:proofErr w:type="spellStart"/>
      <w:r>
        <w:rPr>
          <w:color w:val="000000"/>
          <w:sz w:val="27"/>
          <w:szCs w:val="27"/>
        </w:rPr>
        <w:t>Томатин</w:t>
      </w:r>
      <w:proofErr w:type="spellEnd"/>
    </w:p>
    <w:p w:rsidR="00AE195E" w:rsidRDefault="00AE195E" w:rsidP="00AE195E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E195E" w:rsidRDefault="00AE195E" w:rsidP="00AE195E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E195E" w:rsidRDefault="00AE195E" w:rsidP="00AE195E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E195E" w:rsidRDefault="00AE195E" w:rsidP="00AE195E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E195E" w:rsidRDefault="00AE195E" w:rsidP="00AE195E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E195E" w:rsidRDefault="00AE195E" w:rsidP="00AE195E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E195E" w:rsidRDefault="00AE195E" w:rsidP="00AE195E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E195E" w:rsidRDefault="00AE195E" w:rsidP="00AE195E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E195E" w:rsidRDefault="00AE195E" w:rsidP="00AE195E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E195E" w:rsidRDefault="00AE195E" w:rsidP="00AE195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E195E" w:rsidRDefault="00AE195E" w:rsidP="00AE195E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УТВЕРЖДЕНЫ</w:t>
      </w:r>
    </w:p>
    <w:p w:rsidR="00AE195E" w:rsidRDefault="00AE195E" w:rsidP="00AE195E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постановлением Администрации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                                                                      от 25.01.2021 </w:t>
      </w:r>
      <w:proofErr w:type="spellStart"/>
      <w:r>
        <w:rPr>
          <w:color w:val="000000"/>
          <w:sz w:val="27"/>
          <w:szCs w:val="27"/>
        </w:rPr>
        <w:t>г.№</w:t>
      </w:r>
      <w:proofErr w:type="spellEnd"/>
      <w:r>
        <w:rPr>
          <w:color w:val="000000"/>
          <w:sz w:val="27"/>
          <w:szCs w:val="27"/>
        </w:rPr>
        <w:t xml:space="preserve"> 3</w:t>
      </w:r>
    </w:p>
    <w:p w:rsidR="00AE195E" w:rsidRDefault="00AE195E" w:rsidP="00AE195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E195E" w:rsidRDefault="00AE195E" w:rsidP="00AE195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E195E" w:rsidRDefault="00AE195E" w:rsidP="00AE195E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Изменения,</w:t>
      </w:r>
    </w:p>
    <w:p w:rsidR="00AE195E" w:rsidRDefault="00AE195E" w:rsidP="00AE195E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 xml:space="preserve">которые вносятся в постановление Администрации </w:t>
      </w:r>
      <w:proofErr w:type="spellStart"/>
      <w:r>
        <w:rPr>
          <w:rStyle w:val="a4"/>
          <w:color w:val="000000"/>
          <w:sz w:val="27"/>
          <w:szCs w:val="27"/>
        </w:rPr>
        <w:t>Щетинского</w:t>
      </w:r>
      <w:proofErr w:type="spellEnd"/>
      <w:r>
        <w:rPr>
          <w:rStyle w:val="a4"/>
          <w:color w:val="000000"/>
          <w:sz w:val="27"/>
          <w:szCs w:val="27"/>
        </w:rPr>
        <w:t xml:space="preserve"> сельсовета Курского района от 05.12.2019 № 168 «Об утверждении Порядка формирования, ведения, обязательного опубликования Перечня </w:t>
      </w:r>
      <w:r>
        <w:rPr>
          <w:rStyle w:val="a4"/>
          <w:color w:val="000000"/>
          <w:sz w:val="27"/>
          <w:szCs w:val="27"/>
        </w:rPr>
        <w:lastRenderedPageBreak/>
        <w:t>муниципального имущества муниципального образования «</w:t>
      </w:r>
      <w:proofErr w:type="spellStart"/>
      <w:r>
        <w:rPr>
          <w:rStyle w:val="a4"/>
          <w:color w:val="000000"/>
          <w:sz w:val="27"/>
          <w:szCs w:val="27"/>
        </w:rPr>
        <w:t>Щетинский</w:t>
      </w:r>
      <w:proofErr w:type="spellEnd"/>
      <w:r>
        <w:rPr>
          <w:rStyle w:val="a4"/>
          <w:color w:val="000000"/>
          <w:sz w:val="27"/>
          <w:szCs w:val="27"/>
        </w:rPr>
        <w:t xml:space="preserve"> сельсовет» Курского района Курской области, предназначенного для передачи во владение и (или) пользование субъектам малого и среднего предпринимательства»</w:t>
      </w:r>
    </w:p>
    <w:p w:rsidR="00AE195E" w:rsidRDefault="00AE195E" w:rsidP="00AE195E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</w:t>
      </w:r>
    </w:p>
    <w:p w:rsidR="00AE195E" w:rsidRDefault="00AE195E" w:rsidP="00AE195E">
      <w:pPr>
        <w:numPr>
          <w:ilvl w:val="0"/>
          <w:numId w:val="7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Наименование и пункт 1 дополнить словами «и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AE195E" w:rsidRDefault="00AE195E" w:rsidP="00AE195E">
      <w:pPr>
        <w:numPr>
          <w:ilvl w:val="0"/>
          <w:numId w:val="7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Порядке формирования, ведения, обязательного опубликования Перечня муниципального имущества муниципального образования «</w:t>
      </w:r>
      <w:proofErr w:type="spellStart"/>
      <w:r>
        <w:rPr>
          <w:color w:val="000000"/>
          <w:sz w:val="27"/>
          <w:szCs w:val="27"/>
        </w:rPr>
        <w:t>Щетинский</w:t>
      </w:r>
      <w:proofErr w:type="spellEnd"/>
      <w:r>
        <w:rPr>
          <w:color w:val="000000"/>
          <w:sz w:val="27"/>
          <w:szCs w:val="27"/>
        </w:rPr>
        <w:t xml:space="preserve"> сельсовет» Курского района Курской области, предназначенного для передачи во владение и (или) пользование субъектам малого и среднего предпринимательства, утвержденном указанным постановлением:</w:t>
      </w:r>
    </w:p>
    <w:p w:rsidR="00AE195E" w:rsidRDefault="00AE195E" w:rsidP="00AE195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          наименование Порядка дополнить словами «и физическим лицам, не являющимся индивидуальными предпринимателями и применяющим специальный налоговый режим «Налог на профессиональный доход»;</w:t>
      </w:r>
    </w:p>
    <w:p w:rsidR="00AE195E" w:rsidRDefault="00AE195E" w:rsidP="00AE195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   пункт 1 изложить в следующей редакции:</w:t>
      </w:r>
    </w:p>
    <w:p w:rsidR="00AE195E" w:rsidRDefault="00AE195E" w:rsidP="00AE195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«1. </w:t>
      </w:r>
      <w:proofErr w:type="gramStart"/>
      <w:r>
        <w:rPr>
          <w:color w:val="000000"/>
          <w:sz w:val="27"/>
          <w:szCs w:val="27"/>
        </w:rPr>
        <w:t>Настоящий Порядок формирования, ведения, обязательного опубликования Перечня муниципального имущества </w:t>
      </w:r>
      <w:r>
        <w:rPr>
          <w:rStyle w:val="a4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муниципального образования «</w:t>
      </w:r>
      <w:proofErr w:type="spellStart"/>
      <w:r>
        <w:rPr>
          <w:color w:val="000000"/>
          <w:sz w:val="27"/>
          <w:szCs w:val="27"/>
        </w:rPr>
        <w:t>Щетинский</w:t>
      </w:r>
      <w:proofErr w:type="spellEnd"/>
      <w:r>
        <w:rPr>
          <w:color w:val="000000"/>
          <w:sz w:val="27"/>
          <w:szCs w:val="27"/>
        </w:rPr>
        <w:t xml:space="preserve"> сельсовет» Курского района Курской области, предназначенного для передачи во владение и (или) пользование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соответственно - Порядок, Перечень, физические лица, применяющие специальный налоговый режим), разработан в соответствии с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частью 4.1 статьи 18 Федерального закона от 24 июля 2007 года № 209-ФЗ «О развитии малого и среднего предпринимательства в Российской Федерации» в целях предоставления муниципального имущества  муниципального образования «</w:t>
      </w:r>
      <w:proofErr w:type="spellStart"/>
      <w:r>
        <w:rPr>
          <w:color w:val="000000"/>
          <w:sz w:val="27"/>
          <w:szCs w:val="27"/>
        </w:rPr>
        <w:t>Щетинский</w:t>
      </w:r>
      <w:proofErr w:type="spellEnd"/>
      <w:r>
        <w:rPr>
          <w:color w:val="000000"/>
          <w:sz w:val="27"/>
          <w:szCs w:val="27"/>
        </w:rPr>
        <w:t xml:space="preserve"> сельсовет» Курского района Курской области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</w:t>
      </w:r>
      <w:proofErr w:type="gramEnd"/>
      <w:r>
        <w:rPr>
          <w:color w:val="000000"/>
          <w:sz w:val="27"/>
          <w:szCs w:val="27"/>
        </w:rPr>
        <w:t xml:space="preserve"> лицам, применяющим специальный налоговый режим</w:t>
      </w:r>
      <w:proofErr w:type="gramStart"/>
      <w:r>
        <w:rPr>
          <w:color w:val="000000"/>
          <w:sz w:val="27"/>
          <w:szCs w:val="27"/>
        </w:rPr>
        <w:t>.»;</w:t>
      </w:r>
      <w:proofErr w:type="gramEnd"/>
    </w:p>
    <w:p w:rsidR="00AE195E" w:rsidRDefault="00AE195E" w:rsidP="00AE195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          подпункт «а» пункта 2 после слов «субъектов малого и среднего предпринимательства» дополнить словами «и физических лиц, применяющих специальный налоговый режим»;</w:t>
      </w:r>
    </w:p>
    <w:p w:rsidR="00AE195E" w:rsidRDefault="00AE195E" w:rsidP="00AE195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           абзац первый пункта 4 после слов «, а также субъектов малого и среднего предпринимательства» дополнить словами «и физических лиц»;</w:t>
      </w:r>
    </w:p>
    <w:p w:rsidR="00AE195E" w:rsidRDefault="00AE195E" w:rsidP="00AE195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5)           абзац первый пункта 7 изложить в следующей редакции:</w:t>
      </w:r>
    </w:p>
    <w:p w:rsidR="00AE195E" w:rsidRDefault="00AE195E" w:rsidP="00AE195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«7. </w:t>
      </w:r>
      <w:proofErr w:type="gramStart"/>
      <w:r>
        <w:rPr>
          <w:color w:val="000000"/>
          <w:sz w:val="27"/>
          <w:szCs w:val="27"/>
        </w:rPr>
        <w:t xml:space="preserve">Администрация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Курской области по предложению Заместителя Главы Администрации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Курской области по финансам и экономике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предпринимательства, организаций, образующих инфраструктуру поддержки субъектов малого</w:t>
      </w:r>
      <w:proofErr w:type="gramEnd"/>
      <w:r>
        <w:rPr>
          <w:color w:val="000000"/>
          <w:sz w:val="27"/>
          <w:szCs w:val="27"/>
        </w:rPr>
        <w:t xml:space="preserve"> и среднего предпринимательства, или от физических лиц, применяющих специальный налоговый режим, не поступило</w:t>
      </w:r>
      <w:proofErr w:type="gramStart"/>
      <w:r>
        <w:rPr>
          <w:color w:val="000000"/>
          <w:sz w:val="27"/>
          <w:szCs w:val="27"/>
        </w:rPr>
        <w:t>:»</w:t>
      </w:r>
      <w:proofErr w:type="gramEnd"/>
      <w:r>
        <w:rPr>
          <w:color w:val="000000"/>
          <w:sz w:val="27"/>
          <w:szCs w:val="27"/>
        </w:rPr>
        <w:t>.</w:t>
      </w:r>
    </w:p>
    <w:p w:rsidR="00A32430" w:rsidRPr="00AE195E" w:rsidRDefault="00A32430" w:rsidP="00AE195E"/>
    <w:sectPr w:rsidR="00A32430" w:rsidRPr="00AE195E" w:rsidSect="00155BB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134291"/>
    <w:multiLevelType w:val="multilevel"/>
    <w:tmpl w:val="EE4C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9A6CC9"/>
    <w:multiLevelType w:val="multilevel"/>
    <w:tmpl w:val="6EEE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D93745"/>
    <w:multiLevelType w:val="multilevel"/>
    <w:tmpl w:val="2D2A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B574B1"/>
    <w:multiLevelType w:val="multilevel"/>
    <w:tmpl w:val="F0BAD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57196C"/>
    <w:multiLevelType w:val="multilevel"/>
    <w:tmpl w:val="02FAB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7E785A"/>
    <w:multiLevelType w:val="multilevel"/>
    <w:tmpl w:val="AFD65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E2C8B"/>
    <w:rsid w:val="000F33EF"/>
    <w:rsid w:val="00227FDE"/>
    <w:rsid w:val="00254CFB"/>
    <w:rsid w:val="00395B66"/>
    <w:rsid w:val="00441554"/>
    <w:rsid w:val="004E700B"/>
    <w:rsid w:val="005973ED"/>
    <w:rsid w:val="00647B5B"/>
    <w:rsid w:val="00665AC0"/>
    <w:rsid w:val="00666F27"/>
    <w:rsid w:val="008B0889"/>
    <w:rsid w:val="008E2C8B"/>
    <w:rsid w:val="00A32430"/>
    <w:rsid w:val="00AE195E"/>
    <w:rsid w:val="00CE27CD"/>
    <w:rsid w:val="00D766D4"/>
    <w:rsid w:val="00E12176"/>
    <w:rsid w:val="00E22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5AC0"/>
    <w:pPr>
      <w:keepNext/>
      <w:keepLines/>
      <w:numPr>
        <w:ilvl w:val="1"/>
        <w:numId w:val="1"/>
      </w:numPr>
      <w:suppressAutoHyphens/>
      <w:overflowPunct w:val="0"/>
      <w:autoSpaceDE w:val="0"/>
      <w:spacing w:before="240" w:after="120"/>
      <w:jc w:val="center"/>
      <w:textAlignment w:val="baseline"/>
      <w:outlineLvl w:val="1"/>
    </w:pPr>
    <w:rPr>
      <w:rFonts w:ascii="Arial" w:hAnsi="Arial"/>
      <w:b/>
      <w:kern w:val="1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AC0"/>
    <w:rPr>
      <w:rFonts w:ascii="Arial" w:eastAsia="Times New Roman" w:hAnsi="Arial" w:cs="Times New Roman"/>
      <w:b/>
      <w:kern w:val="1"/>
      <w:szCs w:val="20"/>
      <w:lang w:eastAsia="ar-SA"/>
    </w:rPr>
  </w:style>
  <w:style w:type="paragraph" w:styleId="a3">
    <w:name w:val="Normal (Web)"/>
    <w:basedOn w:val="a"/>
    <w:uiPriority w:val="99"/>
    <w:unhideWhenUsed/>
    <w:rsid w:val="00E1217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12176"/>
    <w:rPr>
      <w:b/>
      <w:bCs/>
    </w:rPr>
  </w:style>
  <w:style w:type="character" w:styleId="a5">
    <w:name w:val="Emphasis"/>
    <w:basedOn w:val="a0"/>
    <w:uiPriority w:val="20"/>
    <w:qFormat/>
    <w:rsid w:val="000F33EF"/>
    <w:rPr>
      <w:i/>
      <w:iCs/>
    </w:rPr>
  </w:style>
  <w:style w:type="character" w:styleId="a6">
    <w:name w:val="Hyperlink"/>
    <w:basedOn w:val="a0"/>
    <w:uiPriority w:val="99"/>
    <w:semiHidden/>
    <w:unhideWhenUsed/>
    <w:rsid w:val="000F33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5AC0"/>
    <w:pPr>
      <w:keepNext/>
      <w:keepLines/>
      <w:numPr>
        <w:ilvl w:val="1"/>
        <w:numId w:val="1"/>
      </w:numPr>
      <w:suppressAutoHyphens/>
      <w:overflowPunct w:val="0"/>
      <w:autoSpaceDE w:val="0"/>
      <w:spacing w:before="240" w:after="120"/>
      <w:jc w:val="center"/>
      <w:textAlignment w:val="baseline"/>
      <w:outlineLvl w:val="1"/>
    </w:pPr>
    <w:rPr>
      <w:rFonts w:ascii="Arial" w:hAnsi="Arial"/>
      <w:b/>
      <w:kern w:val="1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AC0"/>
    <w:rPr>
      <w:rFonts w:ascii="Arial" w:eastAsia="Times New Roman" w:hAnsi="Arial" w:cs="Times New Roman"/>
      <w:b/>
      <w:kern w:val="1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3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39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0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4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90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866</Words>
  <Characters>4940</Characters>
  <Application>Microsoft Office Word</Application>
  <DocSecurity>0</DocSecurity>
  <Lines>41</Lines>
  <Paragraphs>11</Paragraphs>
  <ScaleCrop>false</ScaleCrop>
  <Company/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dcterms:created xsi:type="dcterms:W3CDTF">2017-01-11T06:53:00Z</dcterms:created>
  <dcterms:modified xsi:type="dcterms:W3CDTF">2024-08-26T05:12:00Z</dcterms:modified>
</cp:coreProperties>
</file>